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DA7F" w14:textId="77777777" w:rsidR="00D67729" w:rsidRDefault="001D43D1" w:rsidP="001D4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</w:pPr>
      <w:bookmarkStart w:id="0" w:name="_GoBack"/>
      <w:bookmarkEnd w:id="0"/>
      <w:r w:rsidRPr="001D43D1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ЭВАКУАЦИЯ </w:t>
      </w:r>
      <w:r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 </w:t>
      </w:r>
    </w:p>
    <w:p w14:paraId="61E30A3C" w14:textId="77777777" w:rsidR="004F2537" w:rsidRDefault="001D43D1" w:rsidP="001D4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</w:pPr>
      <w:r w:rsidRPr="001D43D1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 </w:t>
      </w:r>
      <w:r w:rsidRPr="001D43D1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 ВОПРОСАХ </w:t>
      </w:r>
      <w:r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 </w:t>
      </w:r>
      <w:r w:rsidRPr="001D43D1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 </w:t>
      </w:r>
      <w:r w:rsidRPr="001D43D1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>ОТВЕТАХ</w:t>
      </w:r>
    </w:p>
    <w:p w14:paraId="5E0C804E" w14:textId="77777777" w:rsidR="001D43D1" w:rsidRDefault="001D43D1" w:rsidP="001D4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</w:pPr>
    </w:p>
    <w:p w14:paraId="20A30861" w14:textId="77777777" w:rsidR="001D43D1" w:rsidRPr="00D67729" w:rsidRDefault="001D43D1" w:rsidP="001D4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Что входит в понятие эвакуация?</w:t>
      </w:r>
    </w:p>
    <w:p w14:paraId="29853520" w14:textId="77777777" w:rsidR="00D67729" w:rsidRPr="00D67729" w:rsidRDefault="00D67729" w:rsidP="001D4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14:paraId="7653D5D4" w14:textId="77777777" w:rsidR="001D43D1" w:rsidRPr="001D43D1" w:rsidRDefault="001D43D1" w:rsidP="001D4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1D43D1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Эвакуация</w:t>
      </w:r>
      <w:r w:rsidR="00203E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="00203E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1D43D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организованный выход (вывоз) людей из зоны прогнозируемой или совершенной террористической акции и их временное размещение в безопасном районе.</w:t>
      </w:r>
    </w:p>
    <w:p w14:paraId="093F119E" w14:textId="77777777" w:rsidR="001D43D1" w:rsidRDefault="001D43D1" w:rsidP="00D677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</w:pPr>
    </w:p>
    <w:p w14:paraId="53938794" w14:textId="77777777" w:rsidR="00A54B7A" w:rsidRPr="00203E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</w:pPr>
      <w:r w:rsidRPr="00203E29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Сколько длится </w:t>
      </w:r>
      <w:r w:rsidRPr="00203E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учебная </w:t>
      </w:r>
      <w:r w:rsidRPr="00203E29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>эвакуация?</w:t>
      </w:r>
    </w:p>
    <w:p w14:paraId="5DC526E9" w14:textId="77777777" w:rsidR="00203E29" w:rsidRPr="00203E29" w:rsidRDefault="00203E29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124"/>
          <w:sz w:val="10"/>
          <w:szCs w:val="10"/>
          <w:lang w:eastAsia="ru-RU"/>
        </w:rPr>
      </w:pPr>
    </w:p>
    <w:p w14:paraId="6F7292EE" w14:textId="77777777" w:rsidR="00A54B7A" w:rsidRPr="00B31B8E" w:rsidRDefault="00A54B7A" w:rsidP="00203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В среднем полная</w:t>
      </w:r>
      <w:r w:rsidR="00203E29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Pr="00B31B8E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>эвакуация</w:t>
      </w:r>
      <w:r w:rsidR="00203E29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 xml:space="preserve"> </w:t>
      </w: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должна занять от трех до пяти минут. Но чем больше </w:t>
      </w:r>
      <w:r w:rsidR="00203E29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человек</w:t>
      </w: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, тем дольше может</w:t>
      </w:r>
      <w:r w:rsidR="00203E29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Pr="00B31B8E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>длиться эвакуация</w:t>
      </w: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. Главная задача всех находящихся в </w:t>
      </w:r>
      <w:r w:rsidR="00203E29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здании </w:t>
      </w: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при любой внештатной ситуации </w:t>
      </w:r>
      <w:r w:rsidR="00203E29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–</w:t>
      </w: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как можно скорее покинуть помещение.</w:t>
      </w:r>
    </w:p>
    <w:p w14:paraId="197BAFF2" w14:textId="77777777" w:rsidR="00A54B7A" w:rsidRPr="000B3090" w:rsidRDefault="00A54B7A" w:rsidP="00A54B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39199794" w14:textId="77777777" w:rsidR="00A54B7A" w:rsidRPr="00203E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203E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Где должен быть размещен план эвакуации?</w:t>
      </w:r>
    </w:p>
    <w:p w14:paraId="25D8D93E" w14:textId="77777777" w:rsidR="00203E29" w:rsidRPr="00203E29" w:rsidRDefault="00203E29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202124"/>
          <w:sz w:val="10"/>
          <w:szCs w:val="10"/>
          <w:lang w:eastAsia="ru-RU"/>
        </w:rPr>
      </w:pPr>
    </w:p>
    <w:p w14:paraId="0B12D626" w14:textId="77777777" w:rsidR="00A54B7A" w:rsidRPr="00B31B8E" w:rsidRDefault="00A54B7A" w:rsidP="00203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B31B8E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>Планы эвакуации</w:t>
      </w:r>
      <w:r w:rsidR="00203E29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 xml:space="preserve"> </w:t>
      </w: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следует вывешивать на стенах помещений и коридоров, на колоннах и в строгом соответствии с местом размещения, указанным на самом плане</w:t>
      </w:r>
      <w:r w:rsidR="00203E29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Pr="00B31B8E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>эвакуации</w:t>
      </w: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. Каждый</w:t>
      </w:r>
      <w:r w:rsidR="00203E29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Pr="00B31B8E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>план</w:t>
      </w:r>
      <w:r w:rsidR="00203E29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 xml:space="preserve"> </w:t>
      </w: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имеет конкретную точку привязки к месту своего монтажа, обозначаемый </w:t>
      </w:r>
      <w:r w:rsidR="00203E29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желтым </w:t>
      </w: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кружком.</w:t>
      </w:r>
    </w:p>
    <w:p w14:paraId="6CAE333D" w14:textId="77777777" w:rsidR="00A54B7A" w:rsidRPr="000B3090" w:rsidRDefault="00A54B7A" w:rsidP="00A54B7A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71F09747" w14:textId="77777777" w:rsidR="00A54B7A" w:rsidRPr="00203E29" w:rsidRDefault="00A54B7A" w:rsidP="00203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</w:pPr>
      <w:r w:rsidRPr="00203E29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Что должен сделать </w:t>
      </w:r>
      <w:r w:rsidR="00203E29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>работник</w:t>
      </w:r>
      <w:r w:rsidRPr="00203E29">
        <w:rPr>
          <w:rFonts w:ascii="Times New Roman" w:eastAsia="Times New Roman" w:hAnsi="Times New Roman" w:cs="Times New Roman"/>
          <w:b/>
          <w:color w:val="202124"/>
          <w:sz w:val="30"/>
          <w:szCs w:val="30"/>
          <w:lang w:eastAsia="ru-RU"/>
        </w:rPr>
        <w:t xml:space="preserve"> при обнаружении пожара по порядку?</w:t>
      </w:r>
    </w:p>
    <w:p w14:paraId="35E88331" w14:textId="77777777" w:rsidR="00203E29" w:rsidRPr="00EF4A96" w:rsidRDefault="00203E29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02124"/>
          <w:sz w:val="10"/>
          <w:szCs w:val="10"/>
          <w:lang w:eastAsia="ru-RU"/>
        </w:rPr>
      </w:pPr>
    </w:p>
    <w:p w14:paraId="33FDC724" w14:textId="77777777" w:rsidR="00A54B7A" w:rsidRPr="00B31B8E" w:rsidRDefault="00203E29" w:rsidP="00203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</w:pPr>
      <w:r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Н</w:t>
      </w:r>
      <w:r w:rsidR="00A54B7A"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еобходимо немедленно сообщить о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="00A54B7A" w:rsidRPr="00B31B8E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>пожаре</w:t>
      </w:r>
      <w:r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 xml:space="preserve"> </w:t>
      </w:r>
      <w:r w:rsidR="00A54B7A"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в пожарн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ое аварийно-спасательное подразделение </w:t>
      </w:r>
      <w:r w:rsidR="00A54B7A"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по телефонному номеру «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1</w:t>
      </w:r>
      <w:r w:rsidR="00A54B7A"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01» или «112».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="00A54B7A" w:rsidRPr="00B31B8E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 xml:space="preserve"> </w:t>
      </w:r>
      <w:r w:rsidR="00A54B7A"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передаче сообщения четко и внятно назвать адрес объекта, место возникновения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="00A54B7A" w:rsidRPr="00B31B8E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>пожара</w:t>
      </w:r>
      <w:r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 xml:space="preserve"> </w:t>
      </w:r>
      <w:r w:rsidR="00A54B7A"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и сообщить свою фамилию. После передачи сообщения необходимо принять меры по эвакуации людей и тушению</w:t>
      </w:r>
      <w:r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 xml:space="preserve"> </w:t>
      </w:r>
      <w:r w:rsidR="00A54B7A" w:rsidRPr="00B31B8E">
        <w:rPr>
          <w:rFonts w:ascii="Times New Roman" w:eastAsia="Times New Roman" w:hAnsi="Times New Roman" w:cs="Times New Roman"/>
          <w:b/>
          <w:bCs/>
          <w:color w:val="202124"/>
          <w:sz w:val="30"/>
          <w:szCs w:val="30"/>
          <w:lang w:eastAsia="ru-RU"/>
        </w:rPr>
        <w:t>пожара</w:t>
      </w:r>
      <w:r w:rsidR="00A54B7A" w:rsidRPr="00B31B8E">
        <w:rPr>
          <w:rFonts w:ascii="Times New Roman" w:eastAsia="Times New Roman" w:hAnsi="Times New Roman" w:cs="Times New Roman"/>
          <w:color w:val="202124"/>
          <w:sz w:val="30"/>
          <w:szCs w:val="30"/>
          <w:lang w:eastAsia="ru-RU"/>
        </w:rPr>
        <w:t>.</w:t>
      </w:r>
    </w:p>
    <w:p w14:paraId="29CD8FD7" w14:textId="77777777" w:rsidR="00EF4A96" w:rsidRPr="00D67729" w:rsidRDefault="00EF4A96" w:rsidP="000B30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4E13E3D3" w14:textId="77777777" w:rsidR="00D350B7" w:rsidRPr="00D67729" w:rsidRDefault="00D350B7" w:rsidP="000B30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Сколько длится эвакуация в </w:t>
      </w:r>
      <w:r w:rsidR="001D43D1"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учреждении образования</w:t>
      </w: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?</w:t>
      </w:r>
    </w:p>
    <w:p w14:paraId="6C1802BF" w14:textId="77777777" w:rsidR="001D43D1" w:rsidRPr="00D67729" w:rsidRDefault="001D43D1" w:rsidP="000B30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702E4535" w14:textId="77777777" w:rsidR="00D350B7" w:rsidRPr="00D67729" w:rsidRDefault="00D350B7" w:rsidP="001D4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среднем полная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эвакуация</w:t>
      </w:r>
      <w:r w:rsidR="001D43D1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должна занять от трех до пяти минут. Но чем больше 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обучающихся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тем дольше может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длиться эвакуация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Главная задача всех находящихся при любой внештатной ситуации 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как можно скорее покинуть помещение.</w:t>
      </w:r>
    </w:p>
    <w:p w14:paraId="3A21EAC8" w14:textId="77777777" w:rsidR="00D350B7" w:rsidRPr="00D67729" w:rsidRDefault="00D350B7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238BD1E" w14:textId="77777777" w:rsidR="00D350B7" w:rsidRPr="00D67729" w:rsidRDefault="00D350B7" w:rsidP="000B30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Что нельзя делать при эвакуации?</w:t>
      </w:r>
    </w:p>
    <w:p w14:paraId="15BC0629" w14:textId="77777777" w:rsidR="00D350B7" w:rsidRPr="00D67729" w:rsidRDefault="00D350B7" w:rsidP="000B3090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694519B3" w14:textId="77777777" w:rsidR="00D350B7" w:rsidRPr="00D67729" w:rsidRDefault="00D350B7" w:rsidP="001D4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При эвакуации</w:t>
      </w:r>
      <w:r w:rsidR="001D43D1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самое важное – экономить время,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делать</w:t>
      </w:r>
      <w:r w:rsidR="001D43D1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 быстро и четко.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Нельзя</w:t>
      </w:r>
      <w:r w:rsidR="001D43D1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подниматься на более высокие этажи здания. Категорически запрещено прятаться в различных помещениях – это смертельно опасно. Также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нельзя</w:t>
      </w:r>
      <w:r w:rsidR="001D43D1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пользоваться лифтом – в любой момент он может застрять, и человек окажется в ловушке</w:t>
      </w:r>
    </w:p>
    <w:p w14:paraId="1AF7DAD2" w14:textId="77777777" w:rsidR="00D350B7" w:rsidRPr="00D67729" w:rsidRDefault="00D350B7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1926842" w14:textId="77777777" w:rsidR="001D43D1" w:rsidRPr="00D67729" w:rsidRDefault="001D43D1" w:rsidP="001D43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Что делать при эвакуации при пожаре?</w:t>
      </w:r>
    </w:p>
    <w:p w14:paraId="58B667C5" w14:textId="77777777" w:rsidR="001D43D1" w:rsidRPr="00D67729" w:rsidRDefault="001D43D1" w:rsidP="001D43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68B7C875" w14:textId="77777777" w:rsidR="001D43D1" w:rsidRPr="00D67729" w:rsidRDefault="001D43D1" w:rsidP="001D4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Сообщить о возгорании, позвонив в пожарн</w:t>
      </w:r>
      <w:r w:rsidR="00A54B7A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ое аварийно-спасательное подразделение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или нажав кнопку</w:t>
      </w:r>
      <w:r w:rsidR="00A54B7A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пожарной</w:t>
      </w:r>
      <w:r w:rsidR="00A54B7A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сигнализации; </w:t>
      </w:r>
      <w:r w:rsidR="00A54B7A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повестить о возгорании как можно больше людей и срочно начать</w:t>
      </w:r>
      <w:r w:rsidR="00A54B7A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эвакуацию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; </w:t>
      </w:r>
      <w:r w:rsidR="00A54B7A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 допускать паники</w:t>
      </w:r>
      <w:r w:rsidR="00A54B7A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во время эвакуации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провоцирующих панику людей успокаивать; По возможности попробовать потушить огонь самостоятельно.</w:t>
      </w:r>
    </w:p>
    <w:p w14:paraId="6D920CD0" w14:textId="77777777" w:rsidR="00D350B7" w:rsidRPr="00D67729" w:rsidRDefault="00D350B7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7027F60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Чем страшна паника?</w:t>
      </w:r>
    </w:p>
    <w:p w14:paraId="55DD4A6F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257D65E2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Во время приступа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паники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организм подвергается большой нагрузке. У человека наблюдается скачки давления, температуры, потемнение в глазах или же световые вспышки, дрожь и слабость в конечностях, боли в желудке и т. д. Человек попросту может не выдержать такой атаки на свой организм и умереть.</w:t>
      </w:r>
    </w:p>
    <w:p w14:paraId="56BA559C" w14:textId="77777777" w:rsidR="00203E29" w:rsidRPr="00D67729" w:rsidRDefault="00203E29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45731897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Какие существуют способы эвакуации?</w:t>
      </w:r>
    </w:p>
    <w:p w14:paraId="6B83274E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14:paraId="2187BBFF" w14:textId="77777777" w:rsidR="00A54B7A" w:rsidRPr="00D67729" w:rsidRDefault="00A54B7A" w:rsidP="00D67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Способы</w:t>
      </w:r>
      <w:r w:rsid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: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пешим порядком;</w:t>
      </w:r>
      <w:r w:rsid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железнодорожным транспортом;</w:t>
      </w:r>
      <w:r w:rsid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автомобильным транспортом;</w:t>
      </w:r>
      <w:r w:rsid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ручным транспортом;</w:t>
      </w:r>
      <w:r w:rsid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морским транспортом;</w:t>
      </w:r>
      <w:r w:rsid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воздушным транспортом;</w:t>
      </w:r>
      <w:r w:rsid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комбинированным способом</w:t>
      </w:r>
    </w:p>
    <w:p w14:paraId="6F43E566" w14:textId="77777777" w:rsidR="001D43D1" w:rsidRPr="00D67729" w:rsidRDefault="001D43D1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AC46A00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Что из себя представляет людской поток?</w:t>
      </w:r>
    </w:p>
    <w:p w14:paraId="7C2343DC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6FEF4229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Последовательность участков эвакуационных путей, которые люди должны пройти для того, чтобы попасть в безопасное место. Множество людей, одновременно идущих по общим путям в одном направлении, образует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людские потоки</w:t>
      </w:r>
    </w:p>
    <w:p w14:paraId="48CA06D2" w14:textId="77777777" w:rsidR="001D43D1" w:rsidRPr="00D67729" w:rsidRDefault="001D43D1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9747DBC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Когда эвакуируют людей?</w:t>
      </w:r>
    </w:p>
    <w:p w14:paraId="550847CC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39B74749" w14:textId="77777777" w:rsidR="001D43D1" w:rsidRPr="00D67729" w:rsidRDefault="00A54B7A" w:rsidP="00A54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Эвакуация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 мест пожаров, аварий, катастроф и иных чрезвычайных ситуаций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людей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имущества проводится при тушении пожаров и проведении аварийно-спасательных работ. Один из самых важных вопросов, связанный с охраной безопасности, является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эвакуация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мест скопления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людей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47367DC2" w14:textId="77777777" w:rsidR="00203E29" w:rsidRPr="00D67729" w:rsidRDefault="00203E29" w:rsidP="00A54B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08344D6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Сколько действует план эвакуации?</w:t>
      </w:r>
    </w:p>
    <w:p w14:paraId="16F4728D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3ADB5687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Есть ли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плана эвакуации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срок годности? При наружном применении 5 лет. Также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планы эвакуации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требуют обновления при изменении планировки помещения, смены ответственных лиц, изменении мест расстановки средств пожаротушения.</w:t>
      </w:r>
    </w:p>
    <w:p w14:paraId="0B934194" w14:textId="77777777" w:rsidR="00203E29" w:rsidRDefault="00203E29" w:rsidP="00203E2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2B4777A6" w14:textId="77777777" w:rsidR="00D67729" w:rsidRPr="00D67729" w:rsidRDefault="00D67729" w:rsidP="00203E2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FC5ED93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lastRenderedPageBreak/>
        <w:t>Когда не нужен план эвакуации?</w:t>
      </w:r>
    </w:p>
    <w:p w14:paraId="17380B2E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5C11910B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Если на объекте одновременно может находиться 49 и менее человек –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план эвакуации не требуется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если 50 и более –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план эвакуации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необходим. Ну и третьим критерием является нахождение на этаже 10 и более постоянных рабочих мест.</w:t>
      </w:r>
    </w:p>
    <w:p w14:paraId="28F628B7" w14:textId="77777777" w:rsidR="00A54B7A" w:rsidRPr="00D67729" w:rsidRDefault="00A54B7A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684C688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Где должен висеть план эвакуации при пожаре?</w:t>
      </w:r>
    </w:p>
    <w:p w14:paraId="2EC0FEEA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3D0010A1" w14:textId="77777777" w:rsidR="00203E29" w:rsidRPr="00D67729" w:rsidRDefault="00203E29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Планы эвакуации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следует вывешивать на стенах помещений и коридоров, на колоннах и в строгом соответствии с местом размещения, указанным на самом плане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эвакуации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Каждый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план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имеет конкретную точку привязки к месту своего монтажа, обозначаемый желтым кружком (</w:t>
      </w: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человечек – </w:t>
      </w:r>
      <w:r w:rsidR="00EF4A96"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«</w:t>
      </w: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я нахожусь здесь</w:t>
      </w:r>
      <w:r w:rsidR="00EF4A96"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»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</w:p>
    <w:p w14:paraId="468ABE1D" w14:textId="77777777" w:rsidR="00203E29" w:rsidRPr="00D67729" w:rsidRDefault="00203E29" w:rsidP="00203E2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3AC3F44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Где нужен план эвакуации при пожаре?</w:t>
      </w:r>
    </w:p>
    <w:p w14:paraId="120400A7" w14:textId="77777777" w:rsidR="00EF4A96" w:rsidRPr="00D67729" w:rsidRDefault="00EF4A96" w:rsidP="0020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3E99BE31" w14:textId="77777777" w:rsidR="00203E29" w:rsidRPr="00D67729" w:rsidRDefault="00203E29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План эвакуации</w:t>
      </w:r>
      <w:r w:rsidR="00EF4A96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людей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при пожаре</w:t>
      </w:r>
      <w:r w:rsidR="00EF4A96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требуется практически в любом нежилом здании. Для некоторых объектов, например, помещений для стоянки транспорта, также требуется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план эвакуации</w:t>
      </w:r>
      <w:r w:rsidR="00EF4A96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имущества.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План</w:t>
      </w:r>
      <w:r w:rsidR="00EF4A96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состоит из двух частей: графической (схема этажа) и текстовой (инструкция на случай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пожара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).</w:t>
      </w:r>
    </w:p>
    <w:p w14:paraId="2B222822" w14:textId="77777777" w:rsidR="00203E29" w:rsidRPr="00D67729" w:rsidRDefault="00203E29" w:rsidP="00203E2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86A5B05" w14:textId="77777777" w:rsidR="00203E29" w:rsidRPr="00D67729" w:rsidRDefault="00203E29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Для кого нужен план эвакуации?</w:t>
      </w:r>
    </w:p>
    <w:p w14:paraId="0332B147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4AC797D5" w14:textId="77777777" w:rsidR="00203E29" w:rsidRPr="00D67729" w:rsidRDefault="00203E29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Зачем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нужен план эвакуации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?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План эвакуации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: используется при проведении инструктажа 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работников и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персонала правилам поведения на случай экстренной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эвакуации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указывает местоположение пожарных систем и оборудования.</w:t>
      </w:r>
    </w:p>
    <w:p w14:paraId="66189235" w14:textId="77777777" w:rsidR="00203E29" w:rsidRPr="00D67729" w:rsidRDefault="00203E29" w:rsidP="00203E2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7ADE534" w14:textId="77777777" w:rsidR="00203E29" w:rsidRPr="00D67729" w:rsidRDefault="00203E29" w:rsidP="0020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На каком расстоянии вешать план эвакуации?</w:t>
      </w:r>
    </w:p>
    <w:p w14:paraId="453ECF96" w14:textId="77777777" w:rsidR="00EF4A96" w:rsidRPr="00D67729" w:rsidRDefault="00EF4A96" w:rsidP="00203E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15AE8337" w14:textId="77777777" w:rsidR="00203E29" w:rsidRPr="00D67729" w:rsidRDefault="00203E29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Оптимальное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расстояние</w:t>
      </w:r>
      <w:r w:rsidR="00EF4A96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от 1,5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 от пола до 1,9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м. Для лучшей видимости центр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плана</w:t>
      </w:r>
      <w:r w:rsidR="00EF4A96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должен находиться на уровне глаз (1,6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1,7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м). Монтаж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плана эвакуации</w:t>
      </w:r>
      <w:r w:rsidR="00EF4A96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возможен над шкафами со средствами пожарной безопасности.</w:t>
      </w:r>
    </w:p>
    <w:p w14:paraId="62EC80A9" w14:textId="77777777" w:rsidR="00A54B7A" w:rsidRPr="00D67729" w:rsidRDefault="00A54B7A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2610CFA1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Можно ли открывать окна во время пожара?</w:t>
      </w:r>
    </w:p>
    <w:p w14:paraId="6DFA0D1B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2CD5B8CD" w14:textId="77777777" w:rsidR="00EF4A96" w:rsidRDefault="00EF4A96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Нельзя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открывать окна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двери, т. к. приток свежего воздуха поддерживает горение. Нужно избегать создания сквозняков и сильного притока во0духа в помещение, где возник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пожар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при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этом будет сильно распространяться огонь).</w:t>
      </w:r>
    </w:p>
    <w:p w14:paraId="1E1F4AD8" w14:textId="77777777" w:rsidR="00D67729" w:rsidRDefault="00D67729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3187070D" w14:textId="77777777" w:rsidR="00D67729" w:rsidRDefault="00D67729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24265B9C" w14:textId="77777777" w:rsidR="00D67729" w:rsidRDefault="00D67729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6E953A00" w14:textId="77777777" w:rsidR="00D67729" w:rsidRPr="00D67729" w:rsidRDefault="00D67729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14:paraId="6DDEF308" w14:textId="77777777" w:rsidR="00D67729" w:rsidRDefault="00D67729" w:rsidP="00EF4A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</w:p>
    <w:p w14:paraId="1D1E5C70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Как правильно составить план эвакуации?</w:t>
      </w:r>
    </w:p>
    <w:p w14:paraId="30CD0922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44E42C07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 Плане эвакуации следует  указать:</w:t>
      </w:r>
    </w:p>
    <w:p w14:paraId="0079D7BF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пути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эвакуации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; эвакуационные выходы, обеспечивающие организованное движение людей наружу из помещений, где есть вероятность влияния на них опасных факторов пожара;</w:t>
      </w:r>
    </w:p>
    <w:p w14:paraId="5D566DA3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расположение первичных средств пожаротушения, пожарных извещателей, телефонов и т. п.;</w:t>
      </w:r>
    </w:p>
    <w:p w14:paraId="57B8E958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порядок действий при пожаре.</w:t>
      </w:r>
    </w:p>
    <w:p w14:paraId="6BDCC62F" w14:textId="77777777" w:rsidR="00EF4A96" w:rsidRPr="00D67729" w:rsidRDefault="00EF4A96" w:rsidP="00EF4A9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0FABE486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Сколько планов эвакуации должно быть?</w:t>
      </w:r>
    </w:p>
    <w:p w14:paraId="506AAE70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27B2DCA6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Считается, что необходимо иметь один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план эвакуации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этаже в том случае, если площадь этажа не превышает 1 000 м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vertAlign w:val="superscript"/>
          <w:lang w:eastAsia="ru-RU"/>
        </w:rPr>
        <w:t>2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Если же имеется два отдельных эвакуационных </w:t>
      </w:r>
      <w:proofErr w:type="gramStart"/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выхода</w:t>
      </w:r>
      <w:proofErr w:type="gramEnd"/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они разделены между собой противопожарной стеной, то в этом случае необходимо два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плана эвакуации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13C79D9B" w14:textId="77777777" w:rsidR="00D350B7" w:rsidRPr="00D67729" w:rsidRDefault="00D350B7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BF5F9DB" w14:textId="77777777" w:rsidR="00D350B7" w:rsidRPr="00D67729" w:rsidRDefault="00D350B7" w:rsidP="000B30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Что делать во время пожарной тревоги?</w:t>
      </w:r>
    </w:p>
    <w:p w14:paraId="567F2963" w14:textId="77777777" w:rsidR="001D43D1" w:rsidRPr="00D67729" w:rsidRDefault="001D43D1" w:rsidP="000B309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6763AB48" w14:textId="77777777" w:rsidR="00D350B7" w:rsidRPr="00D67729" w:rsidRDefault="00D350B7" w:rsidP="001D43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«О любом возникновении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пожара</w:t>
      </w:r>
      <w:r w:rsidR="001D43D1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или подозрении на пожар нужно сообщить в пожарно-спасательную службу по номеру 101 или 112». Услышав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тревогу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обучающиеся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должны встать 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 своих мест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и по указанию 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преподавателя (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учителя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покинуть 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учебную аудиторию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одному, идя к месту сбора. 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дти </w:t>
      </w:r>
      <w:r w:rsidR="001D43D1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нужно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размеренным шагом.</w:t>
      </w:r>
    </w:p>
    <w:p w14:paraId="75AECDB5" w14:textId="77777777" w:rsidR="00D350B7" w:rsidRPr="00D67729" w:rsidRDefault="00D350B7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E168FD0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Когда эвакуация считается завершенной?</w:t>
      </w:r>
    </w:p>
    <w:p w14:paraId="52981087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2EBEEF73" w14:textId="77777777" w:rsidR="00A54B7A" w:rsidRPr="00D67729" w:rsidRDefault="00A54B7A" w:rsidP="00A54B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Эвакуация считается завершенной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когда все подлежащее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эвакуации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население будет вывезено (выведено), за границы зоны действия поражающих факторов источника чрезвычайной ситуации в безопасные районы.</w:t>
      </w:r>
    </w:p>
    <w:p w14:paraId="6DF4D189" w14:textId="77777777" w:rsidR="00D350B7" w:rsidRPr="00D67729" w:rsidRDefault="00D350B7" w:rsidP="000B309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64176EE7" w14:textId="77777777" w:rsidR="004F2537" w:rsidRPr="00D67729" w:rsidRDefault="004F2537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D67729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Что такое необходимое время эвакуации?</w:t>
      </w:r>
    </w:p>
    <w:p w14:paraId="720670C0" w14:textId="77777777" w:rsidR="00EF4A96" w:rsidRPr="00D67729" w:rsidRDefault="00EF4A96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7C2077F9" w14:textId="77777777" w:rsidR="004F2537" w:rsidRPr="00D67729" w:rsidRDefault="004F2537" w:rsidP="00EF4A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Необходимое время эвакуации</w:t>
      </w:r>
      <w:r w:rsidR="00EF4A96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="00EF4A96"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время</w:t>
      </w:r>
      <w:r w:rsidR="00EF4A96" w:rsidRPr="00D6772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r w:rsidRPr="00D6772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момента возникновения пожара,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пожара.</w:t>
      </w:r>
    </w:p>
    <w:sectPr w:rsidR="004F2537" w:rsidRPr="00D67729" w:rsidSect="00D67729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26E6"/>
    <w:multiLevelType w:val="multilevel"/>
    <w:tmpl w:val="048E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91142D"/>
    <w:multiLevelType w:val="multilevel"/>
    <w:tmpl w:val="5BB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32A00"/>
    <w:multiLevelType w:val="multilevel"/>
    <w:tmpl w:val="DB0E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B7"/>
    <w:rsid w:val="000B3090"/>
    <w:rsid w:val="001D43D1"/>
    <w:rsid w:val="00203E29"/>
    <w:rsid w:val="002656BE"/>
    <w:rsid w:val="004B2570"/>
    <w:rsid w:val="004F2537"/>
    <w:rsid w:val="00960CA4"/>
    <w:rsid w:val="00A54B7A"/>
    <w:rsid w:val="00B31B8E"/>
    <w:rsid w:val="00D350B7"/>
    <w:rsid w:val="00D67729"/>
    <w:rsid w:val="00E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3851"/>
  <w15:docId w15:val="{5BD59EA2-2BBE-4BBA-B394-D2DD3C4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51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11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9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2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495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5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2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8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9487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4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6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80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0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14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31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2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8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2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7213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17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7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68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15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2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20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05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4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625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5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39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02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0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43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59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3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0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03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2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12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6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40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8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48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73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66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39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0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10424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4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9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87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54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1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49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7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9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7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3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8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9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93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61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54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6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5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1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4783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9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716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2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6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5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66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2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6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27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4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458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1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45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6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1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С. Голубцов</dc:creator>
  <cp:lastModifiedBy>Светлана А. Хилькевич</cp:lastModifiedBy>
  <cp:revision>2</cp:revision>
  <dcterms:created xsi:type="dcterms:W3CDTF">2022-09-22T06:18:00Z</dcterms:created>
  <dcterms:modified xsi:type="dcterms:W3CDTF">2022-09-22T06:18:00Z</dcterms:modified>
</cp:coreProperties>
</file>